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A4" w:rsidRDefault="00C47A30" w:rsidP="00C47A30">
      <w:pPr>
        <w:jc w:val="center"/>
        <w:rPr>
          <w:b/>
          <w:sz w:val="24"/>
          <w:szCs w:val="24"/>
        </w:rPr>
      </w:pPr>
      <w:r w:rsidRPr="00C47A30">
        <w:rPr>
          <w:b/>
          <w:sz w:val="24"/>
          <w:szCs w:val="24"/>
        </w:rPr>
        <w:t>Temat: Powstanie Stanów Zjednoczonych</w:t>
      </w:r>
    </w:p>
    <w:p w:rsidR="00C47A30" w:rsidRDefault="00187277" w:rsidP="00C47A30">
      <w:pPr>
        <w:pStyle w:val="Akapitzlist"/>
        <w:numPr>
          <w:ilvl w:val="0"/>
          <w:numId w:val="1"/>
        </w:numPr>
        <w:ind w:left="426"/>
        <w:jc w:val="both"/>
      </w:pPr>
      <w:r>
        <w:t>Niezadowoleni z rządów metropo</w:t>
      </w:r>
      <w:r w:rsidR="00C47A30">
        <w:t xml:space="preserve">lii czyli Wielkiej Brytanii biali mieszkańcy 13 kolonii w </w:t>
      </w:r>
      <w:r w:rsidR="00C47A30" w:rsidRPr="00C47A30">
        <w:rPr>
          <w:b/>
        </w:rPr>
        <w:t>1774 r</w:t>
      </w:r>
      <w:r w:rsidR="00C47A30">
        <w:t xml:space="preserve">. zwołali specjalny zjazd – </w:t>
      </w:r>
      <w:r w:rsidR="00C47A30" w:rsidRPr="00C47A30">
        <w:rPr>
          <w:b/>
        </w:rPr>
        <w:t>Kongres Kontynentalny</w:t>
      </w:r>
      <w:r w:rsidR="00C47A30">
        <w:t>, na którym uchwalili powołanie milicji obywatelskiej do obrony przed represjami ze strony armii brytyjskiej.</w:t>
      </w:r>
    </w:p>
    <w:p w:rsidR="00C47A30" w:rsidRPr="0090239B" w:rsidRDefault="00C47A30" w:rsidP="00C47A30">
      <w:pPr>
        <w:pStyle w:val="Akapitzlist"/>
        <w:numPr>
          <w:ilvl w:val="0"/>
          <w:numId w:val="1"/>
        </w:numPr>
        <w:ind w:left="426"/>
        <w:jc w:val="both"/>
      </w:pPr>
      <w:r>
        <w:t xml:space="preserve">4 lipca 1776 r. Kongres Kontynentalny uchwali </w:t>
      </w:r>
      <w:r>
        <w:rPr>
          <w:b/>
        </w:rPr>
        <w:t>Deklarację Niepodległości – ogłaszają tym samym niepodległość północnoamerykańskich kolonii                i powstanie nowego państwa - Stanów Zjednoczonych Ameryki Północnej.</w:t>
      </w:r>
      <w:r>
        <w:t xml:space="preserve"> Oznaczało to początek wojny o niepodległość zwanej również </w:t>
      </w:r>
      <w:r>
        <w:rPr>
          <w:b/>
        </w:rPr>
        <w:t>rewolucją amerykańską.</w:t>
      </w:r>
    </w:p>
    <w:p w:rsidR="0026173C" w:rsidRPr="0026173C" w:rsidRDefault="0090239B" w:rsidP="00C47A30">
      <w:pPr>
        <w:pStyle w:val="Akapitzlist"/>
        <w:numPr>
          <w:ilvl w:val="0"/>
          <w:numId w:val="1"/>
        </w:numPr>
        <w:ind w:left="426"/>
        <w:jc w:val="both"/>
      </w:pPr>
      <w:r w:rsidRPr="0090239B">
        <w:t xml:space="preserve">Początkowo Amerykanie ponosili klęski jednak z biegiem czasu </w:t>
      </w:r>
      <w:r>
        <w:t xml:space="preserve">utworzona została nowa armia amerykańska (Armia Kontynentalna) którą dowodził </w:t>
      </w:r>
      <w:r w:rsidRPr="0026173C">
        <w:rPr>
          <w:b/>
        </w:rPr>
        <w:t>Jerzy Waszyngton</w:t>
      </w:r>
      <w:r>
        <w:t xml:space="preserve">. Pomocy </w:t>
      </w:r>
      <w:r w:rsidR="0026173C">
        <w:t>A</w:t>
      </w:r>
      <w:r>
        <w:t xml:space="preserve">merykanom udzieliła Francja, a po ich stronie walczyło również wielu ochotników z Europy, wśród nich byli również Polacy – </w:t>
      </w:r>
      <w:r>
        <w:rPr>
          <w:b/>
        </w:rPr>
        <w:t>Kazimierz Pułaski i Tadeusz Kościuszko.</w:t>
      </w:r>
      <w:r w:rsidR="0026173C">
        <w:rPr>
          <w:b/>
        </w:rPr>
        <w:t xml:space="preserve"> </w:t>
      </w:r>
    </w:p>
    <w:p w:rsidR="0090239B" w:rsidRPr="0026173C" w:rsidRDefault="0026173C" w:rsidP="00C47A30">
      <w:pPr>
        <w:pStyle w:val="Akapitzlist"/>
        <w:numPr>
          <w:ilvl w:val="0"/>
          <w:numId w:val="1"/>
        </w:numPr>
        <w:ind w:left="426"/>
        <w:jc w:val="both"/>
      </w:pPr>
      <w:r>
        <w:rPr>
          <w:b/>
        </w:rPr>
        <w:t>W 1783 r. podpisany został pokój, a Wielka Brytania uznała niepodległość Stanów Zjednoczonych.</w:t>
      </w:r>
    </w:p>
    <w:p w:rsidR="0026173C" w:rsidRDefault="0026173C" w:rsidP="00C47A30">
      <w:pPr>
        <w:pStyle w:val="Akapitzlist"/>
        <w:numPr>
          <w:ilvl w:val="0"/>
          <w:numId w:val="1"/>
        </w:numPr>
        <w:ind w:left="426"/>
        <w:jc w:val="both"/>
      </w:pPr>
      <w:r w:rsidRPr="0026173C">
        <w:t xml:space="preserve">Bardzo ważnym wydarzeniem w historii Stanów Zjednoczonych było uchwalenie </w:t>
      </w:r>
      <w:r>
        <w:rPr>
          <w:b/>
        </w:rPr>
        <w:t xml:space="preserve">konstytucji w 1787 r. była to pierwsza konstytucja na świecie. </w:t>
      </w:r>
      <w:r>
        <w:t>Regulowała ona ustrój państwa i najważniejsze normy prawne w nim obowiązujące.</w:t>
      </w:r>
    </w:p>
    <w:p w:rsidR="00567DE6" w:rsidRDefault="00856D16" w:rsidP="00C47A30">
      <w:pPr>
        <w:pStyle w:val="Akapitzlist"/>
        <w:numPr>
          <w:ilvl w:val="0"/>
          <w:numId w:val="1"/>
        </w:numPr>
        <w:ind w:left="426"/>
        <w:jc w:val="both"/>
      </w:pPr>
      <w:r>
        <w:t xml:space="preserve">Stany Zjednoczone przyjęły formę </w:t>
      </w:r>
      <w:r w:rsidR="00567DE6">
        <w:rPr>
          <w:b/>
        </w:rPr>
        <w:t xml:space="preserve">federacji </w:t>
      </w:r>
      <w:r w:rsidR="00567DE6">
        <w:t xml:space="preserve">wszystkich stanów. Wprowadzony został monteskiuszowski </w:t>
      </w:r>
      <w:r w:rsidR="00567DE6">
        <w:rPr>
          <w:b/>
        </w:rPr>
        <w:t xml:space="preserve">trójpodział władz. </w:t>
      </w:r>
      <w:r w:rsidR="00567DE6" w:rsidRPr="00567DE6">
        <w:rPr>
          <w:b/>
        </w:rPr>
        <w:t>Władza wykonawcza</w:t>
      </w:r>
      <w:r w:rsidR="00567DE6">
        <w:t xml:space="preserve"> spoczywała w rękach </w:t>
      </w:r>
      <w:r w:rsidR="00567DE6" w:rsidRPr="00567DE6">
        <w:rPr>
          <w:b/>
        </w:rPr>
        <w:t>prezydenta</w:t>
      </w:r>
      <w:r w:rsidR="00567DE6">
        <w:t xml:space="preserve"> – </w:t>
      </w:r>
      <w:r w:rsidR="00567DE6">
        <w:rPr>
          <w:b/>
        </w:rPr>
        <w:t xml:space="preserve">pierwszym prezydentem został Jerzy Waszyngton, władzę ustawodawczą </w:t>
      </w:r>
      <w:r w:rsidR="00567DE6">
        <w:t xml:space="preserve">sprawował </w:t>
      </w:r>
      <w:r w:rsidR="00567DE6">
        <w:rPr>
          <w:b/>
        </w:rPr>
        <w:t xml:space="preserve">Kongres, </w:t>
      </w:r>
      <w:r w:rsidR="00567DE6" w:rsidRPr="00567DE6">
        <w:t>natomiast</w:t>
      </w:r>
      <w:r w:rsidR="00567DE6">
        <w:rPr>
          <w:b/>
        </w:rPr>
        <w:t xml:space="preserve"> władza sądownicza </w:t>
      </w:r>
      <w:r w:rsidR="00567DE6" w:rsidRPr="00567DE6">
        <w:t>pozostawała w rękach</w:t>
      </w:r>
      <w:r w:rsidR="00567DE6">
        <w:rPr>
          <w:b/>
        </w:rPr>
        <w:t xml:space="preserve"> </w:t>
      </w:r>
      <w:r w:rsidR="00567DE6" w:rsidRPr="00567DE6">
        <w:rPr>
          <w:b/>
        </w:rPr>
        <w:t>Sądu Najwyższego</w:t>
      </w:r>
      <w:r w:rsidR="00567DE6">
        <w:t>, który interpretował prawo.</w:t>
      </w:r>
    </w:p>
    <w:p w:rsidR="00856D16" w:rsidRPr="0026173C" w:rsidRDefault="00567DE6" w:rsidP="00C47A30">
      <w:pPr>
        <w:pStyle w:val="Akapitzlist"/>
        <w:numPr>
          <w:ilvl w:val="0"/>
          <w:numId w:val="1"/>
        </w:numPr>
        <w:ind w:left="426"/>
        <w:jc w:val="both"/>
      </w:pPr>
      <w:r w:rsidRPr="00567DE6">
        <w:rPr>
          <w:b/>
        </w:rPr>
        <w:t>Konstytucja gwarantowała obywatelom podstawowe swobody demokratyczne: wolność wyznania, wolność słowa, nienaruszalność własności, prawo do posiadania broni.</w:t>
      </w:r>
      <w:r>
        <w:t xml:space="preserve"> Jednak dotyczyło to </w:t>
      </w:r>
      <w:r w:rsidRPr="00567DE6">
        <w:rPr>
          <w:b/>
        </w:rPr>
        <w:t>tylko białych (mężczyzn) mieszkańców Stanów Zjednoczonych,</w:t>
      </w:r>
      <w:r>
        <w:t xml:space="preserve"> nie dotyczyło natomiast czarnych niewolników oraz Indian – pierwotnych mieszkańców kontynentu amerykańskiego. </w:t>
      </w:r>
    </w:p>
    <w:p w:rsidR="0026173C" w:rsidRDefault="0026173C" w:rsidP="0026173C">
      <w:pPr>
        <w:pStyle w:val="Akapitzlist"/>
        <w:ind w:left="426"/>
        <w:jc w:val="both"/>
      </w:pPr>
    </w:p>
    <w:p w:rsidR="00E067EE" w:rsidRDefault="00E067EE" w:rsidP="00E067EE">
      <w:pPr>
        <w:jc w:val="both"/>
      </w:pPr>
      <w:r>
        <w:t xml:space="preserve">  </w:t>
      </w:r>
      <w:r w:rsidR="00187277">
        <w:t xml:space="preserve">     </w:t>
      </w:r>
      <w:r w:rsidR="00187277" w:rsidRPr="00187277">
        <w:rPr>
          <w:noProof/>
          <w:lang w:eastAsia="pl-PL"/>
        </w:rPr>
        <w:drawing>
          <wp:inline distT="0" distB="0" distL="0" distR="0">
            <wp:extent cx="4457700" cy="3737461"/>
            <wp:effectExtent l="0" t="0" r="0" b="0"/>
            <wp:docPr id="1" name="Obraz 1" descr="H:\Klasa VI\Europa i świat w XVIII wieku\POwstanie USA\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asa VI\Europa i świat w XVIII wieku\POwstanie USA\U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714" cy="37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EE" w:rsidRDefault="00E067EE" w:rsidP="00E067EE">
      <w:pPr>
        <w:ind w:right="-310"/>
        <w:jc w:val="both"/>
      </w:pPr>
      <w:r>
        <w:t xml:space="preserve">  </w:t>
      </w:r>
      <w:r w:rsidRPr="00E067EE">
        <w:rPr>
          <w:noProof/>
          <w:lang w:eastAsia="pl-PL"/>
        </w:rPr>
        <w:drawing>
          <wp:inline distT="0" distB="0" distL="0" distR="0">
            <wp:extent cx="2729459" cy="1809750"/>
            <wp:effectExtent l="0" t="0" r="0" b="0"/>
            <wp:docPr id="5" name="Obraz 5" descr="H:\Klasa VI\Europa i świat w XVIII wieku\POwstanie USA\uchwalenie konstytucji 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Klasa VI\Europa i świat w XVIII wieku\POwstanie USA\uchwalenie konstytucji U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71" cy="18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87277" w:rsidRPr="00187277">
        <w:rPr>
          <w:noProof/>
          <w:lang w:eastAsia="pl-PL"/>
        </w:rPr>
        <w:drawing>
          <wp:inline distT="0" distB="0" distL="0" distR="0">
            <wp:extent cx="1539875" cy="1847850"/>
            <wp:effectExtent l="0" t="0" r="0" b="0"/>
            <wp:docPr id="3" name="Obraz 3" descr="H:\Klasa VI\Europa i świat w XVIII wieku\POwstanie USA\Waszyntg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I\Europa i świat w XVIII wieku\POwstanie USA\Waszyntg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36" cy="185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277">
        <w:t xml:space="preserve">  </w:t>
      </w:r>
    </w:p>
    <w:p w:rsidR="00E067EE" w:rsidRPr="00E067EE" w:rsidRDefault="00E067EE" w:rsidP="00E067EE">
      <w:pPr>
        <w:spacing w:after="0"/>
        <w:ind w:right="-310"/>
        <w:jc w:val="both"/>
      </w:pPr>
      <w:r>
        <w:t xml:space="preserve">     </w:t>
      </w:r>
      <w:r w:rsidRPr="00E067EE">
        <w:rPr>
          <w:b/>
        </w:rPr>
        <w:t xml:space="preserve"> Uchwalenie deklaracji niepodległości USA                    Jerzy Waszyngton                                        </w:t>
      </w:r>
    </w:p>
    <w:p w:rsidR="00E067EE" w:rsidRPr="00E067EE" w:rsidRDefault="00E067EE" w:rsidP="00E067EE">
      <w:pPr>
        <w:pStyle w:val="Akapitzlist"/>
        <w:spacing w:after="0"/>
        <w:ind w:left="426" w:right="-310"/>
        <w:jc w:val="both"/>
        <w:rPr>
          <w:b/>
        </w:rPr>
      </w:pPr>
      <w:bookmarkStart w:id="0" w:name="_GoBack"/>
      <w:bookmarkEnd w:id="0"/>
      <w:r w:rsidRPr="00E067EE">
        <w:rPr>
          <w:b/>
        </w:rPr>
        <w:t xml:space="preserve">           </w:t>
      </w:r>
      <w:r>
        <w:rPr>
          <w:b/>
        </w:rPr>
        <w:t xml:space="preserve">      </w:t>
      </w:r>
      <w:r w:rsidRPr="00E067EE">
        <w:rPr>
          <w:b/>
        </w:rPr>
        <w:t xml:space="preserve">  4 lipca 1776 r.                              </w:t>
      </w:r>
      <w:r>
        <w:rPr>
          <w:b/>
        </w:rPr>
        <w:t xml:space="preserve">            </w:t>
      </w:r>
      <w:r w:rsidRPr="00E067EE">
        <w:rPr>
          <w:b/>
        </w:rPr>
        <w:t xml:space="preserve"> pierwszy prezydent USA</w:t>
      </w:r>
    </w:p>
    <w:sectPr w:rsidR="00E067EE" w:rsidRPr="00E067EE" w:rsidSect="00E603D7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1090"/>
    <w:multiLevelType w:val="hybridMultilevel"/>
    <w:tmpl w:val="C7BA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AB0"/>
    <w:multiLevelType w:val="hybridMultilevel"/>
    <w:tmpl w:val="C7BA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A30"/>
    <w:rsid w:val="00187277"/>
    <w:rsid w:val="001D13A4"/>
    <w:rsid w:val="0026173C"/>
    <w:rsid w:val="00567DE6"/>
    <w:rsid w:val="00856D16"/>
    <w:rsid w:val="0090239B"/>
    <w:rsid w:val="00C47A30"/>
    <w:rsid w:val="00E067EE"/>
    <w:rsid w:val="00E603D7"/>
    <w:rsid w:val="00E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B266-87FC-4AA3-891B-E9824D9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Karło</dc:creator>
  <cp:keywords/>
  <dc:description/>
  <cp:lastModifiedBy>marcinkarlo12@gmail.com</cp:lastModifiedBy>
  <cp:revision>7</cp:revision>
  <dcterms:created xsi:type="dcterms:W3CDTF">2014-02-20T06:27:00Z</dcterms:created>
  <dcterms:modified xsi:type="dcterms:W3CDTF">2020-04-22T06:22:00Z</dcterms:modified>
</cp:coreProperties>
</file>